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40" w:lineRule="atLeas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pStyle w:val="6"/>
        <w:spacing w:line="560" w:lineRule="exact"/>
        <w:jc w:val="center"/>
        <w:rPr>
          <w:rFonts w:ascii="方正小标宋简体" w:hAnsi="方正小标宋简体" w:eastAsia="方正小标宋简体"/>
          <w:color w:val="000000"/>
          <w:kern w:val="0"/>
          <w:sz w:val="44"/>
          <w:szCs w:val="44"/>
        </w:rPr>
      </w:pPr>
      <w:r>
        <w:rPr>
          <w:rFonts w:ascii="方正小标宋简体" w:hAnsi="宋体" w:eastAsia="方正小标宋简体" w:cs="方正小标宋简体"/>
          <w:color w:val="000000"/>
          <w:kern w:val="0"/>
          <w:sz w:val="44"/>
          <w:szCs w:val="44"/>
        </w:rPr>
        <w:t>2019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广西艰苦边远地区</w:t>
      </w:r>
    </w:p>
    <w:p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color w:val="000000"/>
          <w:sz w:val="44"/>
          <w:szCs w:val="44"/>
        </w:rPr>
        <w:t>全科医生特设岗位公开招聘人员报名表</w:t>
      </w:r>
    </w:p>
    <w:p>
      <w:pPr>
        <w:spacing w:line="240" w:lineRule="atLeast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应聘单位：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</w:p>
    <w:tbl>
      <w:tblPr>
        <w:tblStyle w:val="3"/>
        <w:tblW w:w="923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25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945"/>
        <w:gridCol w:w="143"/>
        <w:gridCol w:w="284"/>
        <w:gridCol w:w="180"/>
        <w:gridCol w:w="243"/>
        <w:gridCol w:w="427"/>
        <w:gridCol w:w="568"/>
        <w:gridCol w:w="423"/>
        <w:gridCol w:w="117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restart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845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4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7424" w:type="dxa"/>
            <w:gridSpan w:val="1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38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38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89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33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33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6433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6433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6433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6433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gridSpan w:val="2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Arial" w:hAnsi="Arial" w:eastAsia="仿宋_GB2312" w:cs="Arial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Arial" w:hAnsi="Arial" w:eastAsia="仿宋_GB2312" w:cs="Arial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0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Arial" w:hAnsi="Arial" w:eastAsia="仿宋_GB2312" w:cs="Arial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Arial" w:hAnsi="Arial" w:eastAsia="仿宋_GB2312" w:cs="Arial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家庭主要成员额主重要社会关系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84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402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F61C3"/>
    <w:rsid w:val="0E001F02"/>
    <w:rsid w:val="1163645E"/>
    <w:rsid w:val="1A7D4D54"/>
    <w:rsid w:val="1B803D96"/>
    <w:rsid w:val="3A9156A5"/>
    <w:rsid w:val="49FB1908"/>
    <w:rsid w:val="50393CA5"/>
    <w:rsid w:val="545B1913"/>
    <w:rsid w:val="5B8F61C3"/>
    <w:rsid w:val="75CB5D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2019-07-31T01:04:00Z</dcterms:created>
  <dc:creator>Administrator</dc:creator>
  <cp:lastModifiedBy>Administrator</cp:lastModifiedBy>
  <cp:lastPrinted>2019-07-31T01:33:00Z</cp:lastPrinted>
  <dcterms:modified xsi:type="dcterms:W3CDTF">2019-08-01T10:00:19Z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